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9A5DB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9A5DB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6830AC">
        <w:rPr>
          <w:rFonts w:ascii="Arial" w:hAnsi="Arial" w:cs="Arial"/>
          <w:b/>
        </w:rPr>
        <w:t>LICENCE  (étudiant-e-s de L3)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du 2 juin 2016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:     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« </w:t>
      </w:r>
      <w:r w:rsidR="00C01C57">
        <w:rPr>
          <w:rFonts w:ascii="Arial" w:hAnsi="Arial" w:cs="Arial"/>
          <w:sz w:val="22"/>
          <w:szCs w:val="22"/>
        </w:rPr>
        <w:t>Philosophie</w:t>
      </w:r>
      <w:bookmarkStart w:id="0" w:name="_GoBack"/>
      <w:bookmarkEnd w:id="0"/>
      <w:r w:rsidR="00645951">
        <w:rPr>
          <w:rFonts w:ascii="Arial" w:hAnsi="Arial" w:cs="Arial"/>
          <w:sz w:val="22"/>
          <w:szCs w:val="22"/>
        </w:rPr>
        <w:t xml:space="preserve"> politique</w:t>
      </w:r>
      <w:r w:rsidRPr="00261E3A">
        <w:rPr>
          <w:rFonts w:ascii="Arial" w:hAnsi="Arial" w:cs="Arial"/>
          <w:sz w:val="22"/>
          <w:szCs w:val="22"/>
        </w:rPr>
        <w:t xml:space="preserve"> : l’ordre politique en question » (P1)  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 Sociologie politique : politique et discriminations » (P2)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645951">
      <w:pPr>
        <w:spacing w:line="360" w:lineRule="auto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 </w:t>
      </w:r>
      <w:r w:rsidR="00645951">
        <w:rPr>
          <w:rFonts w:ascii="Arial" w:hAnsi="Arial" w:cs="Arial"/>
          <w:sz w:val="22"/>
          <w:szCs w:val="22"/>
        </w:rPr>
        <w:tab/>
      </w:r>
      <w:r w:rsidR="00645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 Histoire politique: citoyenneté et mondialisation » (P3)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Pr="00261E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Recherche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Pr="00261E3A">
        <w:rPr>
          <w:rFonts w:ascii="Arial" w:hAnsi="Arial" w:cs="Arial"/>
          <w:i/>
          <w:sz w:val="22"/>
          <w:szCs w:val="22"/>
        </w:rPr>
        <w:t>ou</w:t>
      </w:r>
      <w:r w:rsidRPr="00261E3A">
        <w:rPr>
          <w:rFonts w:ascii="Arial" w:hAnsi="Arial" w:cs="Arial"/>
          <w:sz w:val="22"/>
          <w:szCs w:val="22"/>
        </w:rPr>
        <w:t xml:space="preserve">  Stage : </w:t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Reversion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(LMD2</w:t>
      </w:r>
      <w:r w:rsidRPr="00261E3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→ LMD3</w:t>
      </w:r>
      <w:r w:rsidRPr="00261E3A">
        <w:rPr>
          <w:rFonts w:ascii="Arial" w:hAnsi="Arial" w:cs="Arial"/>
          <w:sz w:val="22"/>
          <w:szCs w:val="22"/>
          <w:u w:val="single"/>
        </w:rPr>
        <w:t>) :</w:t>
      </w:r>
      <w:r w:rsidR="00EE2BD1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OUI </w:t>
      </w:r>
      <w:r w:rsidRPr="00261E3A">
        <w:rPr>
          <w:rFonts w:ascii="Arial" w:hAnsi="Arial" w:cs="Arial"/>
          <w:sz w:val="22"/>
          <w:szCs w:val="22"/>
        </w:rPr>
        <w:t xml:space="preserve">     NON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                                          vouloir passer au jury de la 1</w:t>
      </w:r>
      <w:r w:rsidRPr="007A3C06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session le jeudi 2 juin 2016.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au secrétariat de Licence (Bureau B334) avant le vendredi </w:t>
      </w:r>
      <w:r w:rsidRPr="00EE2BD1">
        <w:rPr>
          <w:rFonts w:ascii="Arial" w:hAnsi="Arial" w:cs="Arial"/>
          <w:b/>
          <w:color w:val="FF0000"/>
          <w:sz w:val="20"/>
          <w:szCs w:val="20"/>
        </w:rPr>
        <w:t xml:space="preserve">20 mai 2016 </w:t>
      </w:r>
      <w:r w:rsidRPr="006830AC">
        <w:rPr>
          <w:rFonts w:ascii="Arial" w:hAnsi="Arial" w:cs="Arial"/>
          <w:b/>
          <w:sz w:val="20"/>
          <w:szCs w:val="20"/>
        </w:rPr>
        <w:t>(dernier délai)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6"/>
    <w:rsid w:val="004F146B"/>
    <w:rsid w:val="00645951"/>
    <w:rsid w:val="007A3C06"/>
    <w:rsid w:val="00C01C57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Anisse Saihi</cp:lastModifiedBy>
  <cp:revision>4</cp:revision>
  <dcterms:created xsi:type="dcterms:W3CDTF">2016-05-13T07:38:00Z</dcterms:created>
  <dcterms:modified xsi:type="dcterms:W3CDTF">2016-05-13T08:17:00Z</dcterms:modified>
</cp:coreProperties>
</file>